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661"/>
        <w:tblW w:w="10740" w:type="dxa"/>
        <w:tblLayout w:type="fixed"/>
        <w:tblLook w:val="01A0"/>
      </w:tblPr>
      <w:tblGrid>
        <w:gridCol w:w="4882"/>
        <w:gridCol w:w="2231"/>
        <w:gridCol w:w="3627"/>
      </w:tblGrid>
      <w:tr w:rsidR="00811184" w:rsidTr="002B67F3">
        <w:trPr>
          <w:trHeight w:val="56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4734" w:rsidRPr="00765D1B" w:rsidRDefault="00811184" w:rsidP="002B67F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Верхососен</w:t>
            </w:r>
            <w:r w:rsidR="006F4734"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ский</w:t>
            </w:r>
          </w:p>
          <w:p w:rsidR="00811184" w:rsidRPr="006F4734" w:rsidRDefault="00811184" w:rsidP="002B67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65D1B"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вестник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         РАСПРОСТРАНЯЕТСЯ БЕСПЛАТНО</w:t>
            </w:r>
          </w:p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Газета основана 26.09.2024 г.</w:t>
            </w:r>
          </w:p>
          <w:p w:rsidR="00811184" w:rsidRPr="00972FF8" w:rsidRDefault="00774A88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6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6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5C6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1184" w:rsidTr="006765E8">
        <w:trPr>
          <w:trHeight w:val="398"/>
        </w:trPr>
        <w:tc>
          <w:tcPr>
            <w:tcW w:w="7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</w:p>
        </w:tc>
      </w:tr>
      <w:tr w:rsidR="00811184" w:rsidTr="00773AC5">
        <w:trPr>
          <w:trHeight w:val="67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1184" w:rsidRPr="006765E8" w:rsidRDefault="00811184" w:rsidP="002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Является официальным печатным изданием Верхососенского сельского поселения Покровского района Орловской области</w:t>
            </w:r>
          </w:p>
        </w:tc>
      </w:tr>
    </w:tbl>
    <w:p w:rsidR="00811184" w:rsidRDefault="00811184" w:rsidP="00811184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</w:pPr>
      <w:r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C6E7F" w:rsidRPr="00E7754E" w:rsidRDefault="005C6E7F" w:rsidP="005C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5C6E7F" w:rsidRPr="00E7754E" w:rsidRDefault="005C6E7F" w:rsidP="005C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ОРЛОВСКАЯ ОБЛАСТЬ</w:t>
      </w:r>
    </w:p>
    <w:p w:rsidR="005C6E7F" w:rsidRPr="00E7754E" w:rsidRDefault="005C6E7F" w:rsidP="005C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ПОКРОВСКИЙ РАЙОН</w:t>
      </w:r>
    </w:p>
    <w:p w:rsidR="005C6E7F" w:rsidRPr="00E7754E" w:rsidRDefault="005C6E7F" w:rsidP="005C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ВЕРХОСОСЕНС</w:t>
      </w:r>
      <w:r w:rsidRPr="00E77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КИЙ СЕЛЬСКИЙ СОВЕТ НАРОДНЫХ ДЕПУТАТОВ</w:t>
      </w:r>
    </w:p>
    <w:p w:rsidR="005C6E7F" w:rsidRPr="00E7754E" w:rsidRDefault="005C6E7F" w:rsidP="005C6E7F">
      <w:pPr>
        <w:keepNext/>
        <w:keepLines/>
        <w:shd w:val="clear" w:color="auto" w:fill="FFFFFF"/>
        <w:spacing w:after="0"/>
        <w:outlineLvl w:val="0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5C6E7F" w:rsidRPr="00E7754E" w:rsidRDefault="005C6E7F" w:rsidP="005C6E7F">
      <w:pPr>
        <w:keepNext/>
        <w:keepLines/>
        <w:shd w:val="clear" w:color="auto" w:fill="FFFFFF"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7754E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                                               РЕШЕНИЕ</w:t>
      </w:r>
    </w:p>
    <w:p w:rsidR="005C6E7F" w:rsidRPr="00E7754E" w:rsidRDefault="005C6E7F" w:rsidP="005C6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«01» апреля  2025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№ 51/1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СС</w:t>
      </w:r>
    </w:p>
    <w:p w:rsidR="005C6E7F" w:rsidRPr="00E7754E" w:rsidRDefault="005C6E7F" w:rsidP="005C6E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C6E7F" w:rsidRPr="00E7754E" w:rsidRDefault="005C6E7F" w:rsidP="005C6E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Принято на 51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>-м заседании</w:t>
      </w:r>
    </w:p>
    <w:p w:rsidR="005C6E7F" w:rsidRPr="00E7754E" w:rsidRDefault="005C6E7F" w:rsidP="005C6E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Верхососенс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сельского</w:t>
      </w:r>
    </w:p>
    <w:p w:rsidR="005C6E7F" w:rsidRPr="00E7754E" w:rsidRDefault="005C6E7F" w:rsidP="005C6E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народных депутатов</w:t>
      </w:r>
    </w:p>
    <w:p w:rsidR="005C6E7F" w:rsidRPr="00E7754E" w:rsidRDefault="005C6E7F" w:rsidP="005C6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6E7F" w:rsidRPr="00E7754E" w:rsidRDefault="005C6E7F" w:rsidP="005C6E7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Верхососенс</w:t>
      </w:r>
      <w:r w:rsidRPr="00E7754E">
        <w:rPr>
          <w:rFonts w:ascii="Times New Roman" w:eastAsia="Times New Roman" w:hAnsi="Times New Roman" w:cs="Times New Roman"/>
          <w:b/>
          <w:sz w:val="28"/>
          <w:szCs w:val="28"/>
        </w:rPr>
        <w:t>кого сельского Совета народных депутатов «</w:t>
      </w:r>
      <w:r w:rsidRPr="00AD699B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 «О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муниципальной службе в Верхососенс</w:t>
      </w:r>
      <w:r w:rsidRPr="00AD699B">
        <w:rPr>
          <w:rFonts w:ascii="Times New Roman" w:eastAsia="Times New Roman" w:hAnsi="Times New Roman" w:cs="Times New Roman"/>
          <w:b/>
          <w:bCs/>
          <w:sz w:val="28"/>
          <w:szCs w:val="28"/>
        </w:rPr>
        <w:t>ком сельском поселении Покровского района Орловской области»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31/2-СС от 13 ноября</w:t>
      </w:r>
      <w:r w:rsidRPr="00E7754E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p w:rsidR="005C6E7F" w:rsidRPr="00E7754E" w:rsidRDefault="005C6E7F" w:rsidP="005C6E7F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E7F" w:rsidRPr="00E7754E" w:rsidRDefault="005C6E7F" w:rsidP="005C6E7F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sz w:val="28"/>
          <w:szCs w:val="28"/>
        </w:rPr>
        <w:t xml:space="preserve">           В целях приведения нормативно-правового акта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Верхососенс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E7754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Верхососенс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E7754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sz w:val="28"/>
          <w:szCs w:val="28"/>
        </w:rPr>
        <w:t>Верхососен</w:t>
      </w:r>
      <w:r w:rsidRPr="00E7754E">
        <w:rPr>
          <w:rFonts w:ascii="Times New Roman" w:eastAsia="Times New Roman" w:hAnsi="Times New Roman" w:cs="Times New Roman"/>
          <w:sz w:val="28"/>
          <w:szCs w:val="28"/>
        </w:rPr>
        <w:t>ский сельский Совет народных депутатов</w:t>
      </w:r>
    </w:p>
    <w:p w:rsidR="005C6E7F" w:rsidRPr="00E7754E" w:rsidRDefault="005C6E7F" w:rsidP="005C6E7F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E7F" w:rsidRPr="00E7754E" w:rsidRDefault="005C6E7F" w:rsidP="005C6E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54E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РЕШИЛ: </w:t>
      </w:r>
    </w:p>
    <w:p w:rsidR="005C6E7F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в решение сессии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Верхососенс</w:t>
      </w:r>
      <w:r w:rsidRPr="00E7754E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«О 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</w:rPr>
        <w:t>Верхососенском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Покровского района Орловской области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№ 31/2-СС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B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F0BD6">
        <w:rPr>
          <w:rFonts w:ascii="Times New Roman" w:hAnsi="Times New Roman" w:cs="Times New Roman"/>
          <w:sz w:val="28"/>
          <w:szCs w:val="28"/>
        </w:rPr>
        <w:t xml:space="preserve"> ноября 2023 года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B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C6E7F" w:rsidRPr="007420D2" w:rsidRDefault="005C6E7F" w:rsidP="005C6E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</w:t>
      </w:r>
      <w:r w:rsidRPr="007420D2">
        <w:rPr>
          <w:rFonts w:ascii="Times New Roman" w:hAnsi="Times New Roman" w:cs="Times New Roman"/>
          <w:b/>
          <w:bCs/>
          <w:sz w:val="28"/>
          <w:szCs w:val="28"/>
        </w:rPr>
        <w:t xml:space="preserve">Дополнить: «Статья 8.1. Запреты, связанные с муниципальной службой 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муници</w:t>
      </w:r>
      <w:r>
        <w:rPr>
          <w:rFonts w:ascii="Times New Roman" w:hAnsi="Times New Roman" w:cs="Times New Roman"/>
          <w:sz w:val="28"/>
          <w:szCs w:val="28"/>
        </w:rPr>
        <w:t>пальному служащему запрещается: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30C6">
        <w:rPr>
          <w:rFonts w:ascii="Times New Roman" w:hAnsi="Times New Roman" w:cs="Times New Roman"/>
          <w:sz w:val="28"/>
          <w:szCs w:val="28"/>
        </w:rPr>
        <w:t>замещать должность муниципальной служб</w:t>
      </w:r>
      <w:r>
        <w:rPr>
          <w:rFonts w:ascii="Times New Roman" w:hAnsi="Times New Roman" w:cs="Times New Roman"/>
          <w:sz w:val="28"/>
          <w:szCs w:val="28"/>
        </w:rPr>
        <w:t>ы в случае: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lastRenderedPageBreak/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</w:t>
      </w:r>
      <w:r>
        <w:rPr>
          <w:rFonts w:ascii="Times New Roman" w:hAnsi="Times New Roman" w:cs="Times New Roman"/>
          <w:sz w:val="28"/>
          <w:szCs w:val="28"/>
        </w:rPr>
        <w:t>лжность государственной службы;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б) избрания или назначения на муниц</w:t>
      </w:r>
      <w:r>
        <w:rPr>
          <w:rFonts w:ascii="Times New Roman" w:hAnsi="Times New Roman" w:cs="Times New Roman"/>
          <w:sz w:val="28"/>
          <w:szCs w:val="28"/>
        </w:rPr>
        <w:t>ипальную должность;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9B30C6">
        <w:rPr>
          <w:rFonts w:ascii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следующих случаев: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</w:t>
      </w:r>
      <w:r w:rsidRPr="009B30C6">
        <w:rPr>
          <w:rFonts w:ascii="Times New Roman" w:hAnsi="Times New Roman" w:cs="Times New Roman"/>
          <w:sz w:val="28"/>
          <w:szCs w:val="28"/>
        </w:rPr>
        <w:lastRenderedPageBreak/>
        <w:t>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и объединениями;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0C6">
        <w:rPr>
          <w:rFonts w:ascii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 xml:space="preserve"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</w:t>
      </w:r>
      <w:r w:rsidRPr="009B30C6">
        <w:rPr>
          <w:rFonts w:ascii="Times New Roman" w:hAnsi="Times New Roman" w:cs="Times New Roman"/>
          <w:sz w:val="28"/>
          <w:szCs w:val="28"/>
        </w:rPr>
        <w:lastRenderedPageBreak/>
        <w:t>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C6E7F" w:rsidRPr="009B30C6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Гражданин, замещавший должность муниципальной службы, включённую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даётся в порядке, устанавливаемом нормативными правовыми актами Российской Федерации.</w:t>
      </w:r>
    </w:p>
    <w:p w:rsidR="005C6E7F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Несоблюдение муниципальным служащим указанных запретов влечет ответственность в соответствии с федеральными законами и законами Орловской области.</w:t>
      </w:r>
    </w:p>
    <w:p w:rsidR="005C6E7F" w:rsidRPr="00FC386D" w:rsidRDefault="005C6E7F" w:rsidP="005C6E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0D2">
        <w:rPr>
          <w:rFonts w:ascii="Times New Roman" w:hAnsi="Times New Roman" w:cs="Times New Roman"/>
          <w:b/>
          <w:sz w:val="28"/>
          <w:szCs w:val="28"/>
        </w:rPr>
        <w:t xml:space="preserve">1.2. Дополнить: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420D2">
        <w:rPr>
          <w:rFonts w:ascii="Times New Roman" w:hAnsi="Times New Roman" w:cs="Times New Roman"/>
          <w:b/>
          <w:sz w:val="28"/>
          <w:szCs w:val="28"/>
        </w:rPr>
        <w:t>Статья 21. Порядок ведения личного дела муниципального служащего</w:t>
      </w:r>
    </w:p>
    <w:p w:rsidR="005C6E7F" w:rsidRPr="007420D2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1.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5C6E7F" w:rsidRPr="007420D2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службы.</w:t>
      </w:r>
    </w:p>
    <w:p w:rsidR="005C6E7F" w:rsidRPr="007420D2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 xml:space="preserve"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</w:t>
      </w:r>
      <w:r w:rsidRPr="007420D2">
        <w:rPr>
          <w:rFonts w:ascii="Times New Roman" w:hAnsi="Times New Roman" w:cs="Times New Roman"/>
          <w:sz w:val="28"/>
          <w:szCs w:val="28"/>
        </w:rPr>
        <w:lastRenderedPageBreak/>
        <w:t>хранение в орган местного самоуправления, которому переданы функции ликвидированного органа местного самоуправления или его правопреемнику.</w:t>
      </w:r>
    </w:p>
    <w:p w:rsidR="005C6E7F" w:rsidRPr="007420D2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4. 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5C6E7F" w:rsidRPr="006D421D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6D421D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подписания.</w:t>
      </w:r>
    </w:p>
    <w:p w:rsidR="005C6E7F" w:rsidRPr="006D421D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421D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</w:t>
      </w:r>
      <w:r>
        <w:rPr>
          <w:rFonts w:ascii="Times New Roman" w:hAnsi="Times New Roman" w:cs="Times New Roman"/>
          <w:sz w:val="28"/>
          <w:szCs w:val="28"/>
        </w:rPr>
        <w:t>Верхососенский вестник</w:t>
      </w:r>
      <w:r w:rsidRPr="006D421D">
        <w:rPr>
          <w:rFonts w:ascii="Times New Roman" w:hAnsi="Times New Roman" w:cs="Times New Roman"/>
          <w:sz w:val="28"/>
          <w:szCs w:val="28"/>
        </w:rPr>
        <w:t>» и разместить на официальном сайте в сети «Интернет».</w:t>
      </w:r>
    </w:p>
    <w:p w:rsidR="005C6E7F" w:rsidRPr="006D421D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E7F" w:rsidRPr="006D421D" w:rsidRDefault="005C6E7F" w:rsidP="005C6E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21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 w:rsidRPr="006D42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E7F" w:rsidRPr="006D421D" w:rsidRDefault="005C6E7F" w:rsidP="005C6E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21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Е.Н.Тучкова</w:t>
      </w:r>
    </w:p>
    <w:p w:rsidR="005C6E7F" w:rsidRPr="006D421D" w:rsidRDefault="005C6E7F" w:rsidP="005C6E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E7F" w:rsidRPr="002D6950" w:rsidRDefault="005C6E7F" w:rsidP="005C6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E7F" w:rsidRDefault="005C6E7F" w:rsidP="005C6E7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5C6E7F" w:rsidRDefault="005C6E7F" w:rsidP="005C6E7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5C6E7F" w:rsidRDefault="005C6E7F" w:rsidP="005C6E7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5C6E7F" w:rsidRDefault="005C6E7F" w:rsidP="005C6E7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6E7F" w:rsidRDefault="005C6E7F" w:rsidP="005C6E7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5C6E7F" w:rsidRDefault="005C6E7F" w:rsidP="005C6E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E7F" w:rsidRDefault="005C6E7F" w:rsidP="005C6E7F">
      <w:pPr>
        <w:rPr>
          <w:rFonts w:ascii="Times New Roman" w:hAnsi="Times New Roman" w:cs="Times New Roman"/>
          <w:sz w:val="28"/>
          <w:szCs w:val="28"/>
        </w:rPr>
      </w:pPr>
    </w:p>
    <w:p w:rsidR="005C6E7F" w:rsidRDefault="005C6E7F" w:rsidP="005C6E7F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5C6E7F" w:rsidRDefault="005C6E7F" w:rsidP="005C6E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C6E7F" w:rsidRDefault="005C6E7F" w:rsidP="005C6E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 апреля  2025 года                       № 27</w:t>
      </w:r>
    </w:p>
    <w:p w:rsidR="005C6E7F" w:rsidRDefault="005C6E7F" w:rsidP="005C6E7F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5C6E7F" w:rsidRPr="006A2B61" w:rsidRDefault="005C6E7F" w:rsidP="005C6E7F">
      <w:pPr>
        <w:jc w:val="both"/>
        <w:rPr>
          <w:rFonts w:ascii="Times New Roman" w:hAnsi="Times New Roman" w:cs="Times New Roman"/>
          <w:sz w:val="28"/>
          <w:szCs w:val="28"/>
        </w:rPr>
      </w:pPr>
      <w:r w:rsidRPr="006A2B61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Верхососенского сельского поселения Покровского района Орловской области от </w:t>
      </w:r>
      <w:r>
        <w:rPr>
          <w:rFonts w:ascii="Times New Roman" w:hAnsi="Times New Roman" w:cs="Times New Roman"/>
          <w:sz w:val="28"/>
          <w:szCs w:val="28"/>
        </w:rPr>
        <w:t>16.05</w:t>
      </w:r>
      <w:r w:rsidRPr="006A2B6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6A2B6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принятии административного регламента предоставления муниципальной услуги «Предоставление ритуальных услуг населению»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</w:p>
    <w:p w:rsidR="005C6E7F" w:rsidRPr="006A2B61" w:rsidRDefault="005C6E7F" w:rsidP="005C6E7F"/>
    <w:p w:rsidR="005C6E7F" w:rsidRDefault="005C6E7F" w:rsidP="005C6E7F"/>
    <w:p w:rsidR="005C6E7F" w:rsidRDefault="005C6E7F" w:rsidP="005C6E7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5C6E7F" w:rsidRDefault="005C6E7F" w:rsidP="005C6E7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           </w:t>
      </w:r>
    </w:p>
    <w:p w:rsidR="005C6E7F" w:rsidRDefault="005C6E7F" w:rsidP="005C6E7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5C6E7F" w:rsidRDefault="005C6E7F" w:rsidP="005C6E7F"/>
    <w:p w:rsidR="005C6E7F" w:rsidRDefault="005C6E7F" w:rsidP="005C6E7F"/>
    <w:p w:rsidR="005C6E7F" w:rsidRPr="006A2B61" w:rsidRDefault="005C6E7F" w:rsidP="005C6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1. </w:t>
      </w:r>
      <w:r w:rsidRPr="00C75BCD">
        <w:rPr>
          <w:rFonts w:ascii="Times New Roman" w:hAnsi="Times New Roman"/>
          <w:bCs/>
          <w:color w:val="000000"/>
          <w:sz w:val="28"/>
          <w:szCs w:val="28"/>
        </w:rPr>
        <w:t xml:space="preserve">Отменить  постановление администрации Верхососенского сельского поселения </w:t>
      </w:r>
      <w:r w:rsidRPr="00C75B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16.05</w:t>
      </w:r>
      <w:r w:rsidRPr="006A2B6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6A2B6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принятии административного регламента предоставления муниципальной услуги «Предоставление ритуальных услуг населению».</w:t>
      </w:r>
    </w:p>
    <w:p w:rsidR="005C6E7F" w:rsidRDefault="005C6E7F" w:rsidP="005C6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E7F" w:rsidRPr="00C75BCD" w:rsidRDefault="005C6E7F" w:rsidP="005C6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C75BC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5C6E7F" w:rsidRDefault="005C6E7F" w:rsidP="005C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E7F" w:rsidRPr="006A2B61" w:rsidRDefault="005C6E7F" w:rsidP="005C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E7F" w:rsidRDefault="005C6E7F" w:rsidP="005C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E7F" w:rsidRPr="006A2B61" w:rsidRDefault="005C6E7F" w:rsidP="005C6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Верхососенского                                                                                                                     сельского поселения                                                                      Е.Н.Тучкова</w:t>
      </w:r>
    </w:p>
    <w:p w:rsidR="003D0E32" w:rsidRDefault="003D0E32" w:rsidP="003D0E32">
      <w:pPr>
        <w:tabs>
          <w:tab w:val="left" w:pos="975"/>
        </w:tabs>
        <w:rPr>
          <w:sz w:val="28"/>
          <w:szCs w:val="28"/>
        </w:rPr>
      </w:pPr>
    </w:p>
    <w:p w:rsidR="00597E11" w:rsidRPr="000A4482" w:rsidRDefault="00597E11" w:rsidP="000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F6100" w:rsidRPr="00972FF8" w:rsidRDefault="004F6100" w:rsidP="00811184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985"/>
        <w:gridCol w:w="2835"/>
        <w:gridCol w:w="2268"/>
      </w:tblGrid>
      <w:tr w:rsidR="00811184" w:rsidTr="002B67F3">
        <w:tc>
          <w:tcPr>
            <w:tcW w:w="3510" w:type="dxa"/>
          </w:tcPr>
          <w:p w:rsidR="00811184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Учредители: </w:t>
            </w:r>
            <w:r>
              <w:rPr>
                <w:sz w:val="16"/>
                <w:szCs w:val="16"/>
              </w:rPr>
              <w:t xml:space="preserve">Верхососенский </w:t>
            </w:r>
            <w:r w:rsidRPr="009A655E">
              <w:rPr>
                <w:sz w:val="16"/>
                <w:szCs w:val="16"/>
              </w:rPr>
              <w:t>сельский Совет народных депутатов Покровского района Орловской области,</w:t>
            </w:r>
            <w:r>
              <w:rPr>
                <w:sz w:val="16"/>
                <w:szCs w:val="16"/>
              </w:rPr>
              <w:t>администрация       Верхососенского</w:t>
            </w:r>
            <w:r w:rsidRPr="009A655E">
              <w:rPr>
                <w:sz w:val="16"/>
                <w:szCs w:val="16"/>
              </w:rPr>
              <w:t> сельского поселения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Покровского района Орловской области, глава Верх</w:t>
            </w:r>
            <w:r>
              <w:rPr>
                <w:sz w:val="16"/>
                <w:szCs w:val="16"/>
              </w:rPr>
              <w:t>ососенског</w:t>
            </w:r>
            <w:r w:rsidRPr="009A655E">
              <w:rPr>
                <w:sz w:val="16"/>
                <w:szCs w:val="16"/>
              </w:rPr>
              <w:t>о сельского поселения</w:t>
            </w:r>
            <w:r>
              <w:rPr>
                <w:sz w:val="16"/>
                <w:szCs w:val="16"/>
              </w:rPr>
              <w:t xml:space="preserve">   </w:t>
            </w:r>
            <w:r w:rsidRPr="009A655E">
              <w:rPr>
                <w:sz w:val="16"/>
                <w:szCs w:val="16"/>
              </w:rPr>
              <w:t> Покровского района Орловской области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Тираж: 5 экз.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Главный редактор: </w:t>
            </w:r>
            <w:r>
              <w:rPr>
                <w:sz w:val="16"/>
                <w:szCs w:val="16"/>
              </w:rPr>
              <w:t>Тучкова Е.Н.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11184" w:rsidRDefault="005C6E7F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выхода в свет: «01</w:t>
            </w:r>
            <w:r w:rsidR="00811184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апреля</w:t>
            </w:r>
          </w:p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11184">
              <w:rPr>
                <w:sz w:val="16"/>
                <w:szCs w:val="16"/>
              </w:rPr>
              <w:t xml:space="preserve"> г.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</w:p>
          <w:p w:rsidR="00811184" w:rsidRPr="009A655E" w:rsidRDefault="00811184" w:rsidP="002B67F3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</w:tc>
        <w:tc>
          <w:tcPr>
            <w:tcW w:w="2268" w:type="dxa"/>
          </w:tcPr>
          <w:p w:rsidR="00811184" w:rsidRPr="009A655E" w:rsidRDefault="00811184" w:rsidP="00811184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Адрес редакц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ии/ издателя/ типографии: 303188</w:t>
            </w: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 xml:space="preserve"> Орловская область, Покровский 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с.Верхососенье Первая Середина ул.Административная д.10</w:t>
            </w:r>
          </w:p>
        </w:tc>
      </w:tr>
    </w:tbl>
    <w:p w:rsidR="00E05BEA" w:rsidRDefault="00E05BEA"/>
    <w:sectPr w:rsidR="00E05BEA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574"/>
    <w:multiLevelType w:val="singleLevel"/>
    <w:tmpl w:val="9E2C8652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474619C6"/>
    <w:multiLevelType w:val="hybridMultilevel"/>
    <w:tmpl w:val="9D54207C"/>
    <w:lvl w:ilvl="0" w:tplc="1BD6595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C0833"/>
    <w:multiLevelType w:val="hybridMultilevel"/>
    <w:tmpl w:val="6E08A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2C2"/>
    <w:rsid w:val="000A4482"/>
    <w:rsid w:val="002A2CDB"/>
    <w:rsid w:val="002D1ECC"/>
    <w:rsid w:val="00374BE7"/>
    <w:rsid w:val="003D0E32"/>
    <w:rsid w:val="00494C62"/>
    <w:rsid w:val="004F6100"/>
    <w:rsid w:val="00597E11"/>
    <w:rsid w:val="005A413A"/>
    <w:rsid w:val="005C6E7F"/>
    <w:rsid w:val="00605DBD"/>
    <w:rsid w:val="006765E8"/>
    <w:rsid w:val="006F4734"/>
    <w:rsid w:val="00765D1B"/>
    <w:rsid w:val="00773AC5"/>
    <w:rsid w:val="00774A88"/>
    <w:rsid w:val="007C32C2"/>
    <w:rsid w:val="00811184"/>
    <w:rsid w:val="00844E02"/>
    <w:rsid w:val="00860CFD"/>
    <w:rsid w:val="00972FF8"/>
    <w:rsid w:val="00C6046D"/>
    <w:rsid w:val="00D45873"/>
    <w:rsid w:val="00D95A5E"/>
    <w:rsid w:val="00E05BEA"/>
    <w:rsid w:val="00E0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1118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811184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nhideWhenUsed/>
    <w:rsid w:val="0077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74A8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 Знак"/>
    <w:basedOn w:val="a"/>
    <w:link w:val="BodyText20"/>
    <w:rsid w:val="003D0E3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BodyText20">
    <w:name w:val="Body Text 2 Знак Знак"/>
    <w:link w:val="BodyText2"/>
    <w:rsid w:val="003D0E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D0E3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D0E3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30</cp:revision>
  <cp:lastPrinted>2024-10-18T07:21:00Z</cp:lastPrinted>
  <dcterms:created xsi:type="dcterms:W3CDTF">2024-10-15T11:54:00Z</dcterms:created>
  <dcterms:modified xsi:type="dcterms:W3CDTF">2025-05-14T07:05:00Z</dcterms:modified>
</cp:coreProperties>
</file>